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AE6D" w14:textId="77777777" w:rsidR="002A5237" w:rsidRPr="005D1C54" w:rsidRDefault="002A5237" w:rsidP="002A5237">
      <w:pPr>
        <w:rPr>
          <w:rFonts w:ascii="Calibri" w:hAnsi="Calibri"/>
          <w:b/>
          <w:bCs/>
          <w:color w:val="3A4042" w:themeColor="accent6" w:themeShade="80"/>
          <w:sz w:val="32"/>
          <w:szCs w:val="32"/>
        </w:rPr>
      </w:pPr>
      <w:bookmarkStart w:id="0" w:name="_GoBack"/>
      <w:bookmarkEnd w:id="0"/>
    </w:p>
    <w:p w14:paraId="3C813C08" w14:textId="1FE8E72B" w:rsidR="00DA2D6F" w:rsidRDefault="00DA2D6F" w:rsidP="002A5237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>HTC* DAY 2018</w:t>
      </w:r>
    </w:p>
    <w:p w14:paraId="44F9127F" w14:textId="2FABC3C4" w:rsidR="00DA2D6F" w:rsidRPr="00DA2D6F" w:rsidRDefault="00DA2D6F" w:rsidP="002A5237">
      <w:pPr>
        <w:spacing w:after="0"/>
        <w:jc w:val="right"/>
        <w:rPr>
          <w:rFonts w:cs="Helvetica"/>
          <w:bCs/>
          <w:i/>
          <w:color w:val="3A4042" w:themeColor="accent6" w:themeShade="80"/>
          <w:sz w:val="18"/>
          <w:szCs w:val="18"/>
        </w:rPr>
      </w:pPr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(*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Hematopoietic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stem 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cell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Transplantation Complications)</w:t>
      </w:r>
    </w:p>
    <w:p w14:paraId="3AAD561F" w14:textId="77FC2A1F" w:rsidR="00B8224E" w:rsidRDefault="002A5237" w:rsidP="002A5237">
      <w:pPr>
        <w:spacing w:after="0"/>
        <w:jc w:val="right"/>
        <w:rPr>
          <w:rFonts w:cs="Helvetica"/>
          <w:b/>
          <w:bCs/>
          <w:color w:val="43A9B7"/>
          <w:sz w:val="32"/>
          <w:szCs w:val="32"/>
        </w:rPr>
      </w:pPr>
      <w:r w:rsidRPr="005D1C54">
        <w:rPr>
          <w:rFonts w:cs="Helvetica"/>
          <w:b/>
          <w:bCs/>
          <w:color w:val="43A9B7"/>
          <w:sz w:val="32"/>
          <w:szCs w:val="32"/>
        </w:rPr>
        <w:t>CRYOSTEM</w:t>
      </w:r>
      <w:r w:rsidR="00DA2D6F">
        <w:rPr>
          <w:rFonts w:cs="Helvetica"/>
          <w:b/>
          <w:bCs/>
          <w:color w:val="43A9B7"/>
          <w:sz w:val="32"/>
          <w:szCs w:val="32"/>
        </w:rPr>
        <w:t xml:space="preserve"> Scientific Day</w:t>
      </w:r>
    </w:p>
    <w:p w14:paraId="7F418A82" w14:textId="77777777" w:rsidR="0033606D" w:rsidRDefault="0033606D" w:rsidP="002A5237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proofErr w:type="spellStart"/>
      <w:r>
        <w:rPr>
          <w:rFonts w:cs="Helvetica"/>
          <w:b/>
          <w:bCs/>
          <w:color w:val="3A4042" w:themeColor="accent6" w:themeShade="80"/>
          <w:sz w:val="32"/>
          <w:szCs w:val="32"/>
        </w:rPr>
        <w:t>under</w:t>
      </w:r>
      <w:proofErr w:type="spellEnd"/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 the </w:t>
      </w:r>
      <w:proofErr w:type="spellStart"/>
      <w:r>
        <w:rPr>
          <w:rFonts w:cs="Helvetica"/>
          <w:b/>
          <w:bCs/>
          <w:color w:val="3A4042" w:themeColor="accent6" w:themeShade="80"/>
          <w:sz w:val="32"/>
          <w:szCs w:val="32"/>
        </w:rPr>
        <w:t>aegis</w:t>
      </w:r>
      <w:proofErr w:type="spellEnd"/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 of SFGM-TC </w:t>
      </w:r>
    </w:p>
    <w:p w14:paraId="0CD9661D" w14:textId="2B192FC2" w:rsidR="002A5237" w:rsidRPr="005D1C54" w:rsidRDefault="0033606D" w:rsidP="002A5237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May </w:t>
      </w:r>
      <w:r w:rsidR="00DA2D6F">
        <w:rPr>
          <w:rFonts w:cs="Helvetica"/>
          <w:b/>
          <w:bCs/>
          <w:color w:val="3A4042" w:themeColor="accent6" w:themeShade="80"/>
          <w:sz w:val="32"/>
          <w:szCs w:val="32"/>
        </w:rPr>
        <w:t>30</w:t>
      </w:r>
      <w:r w:rsidRPr="0033606D">
        <w:rPr>
          <w:rFonts w:cs="Helvetica"/>
          <w:b/>
          <w:bCs/>
          <w:color w:val="3A4042" w:themeColor="accent6" w:themeShade="80"/>
          <w:sz w:val="32"/>
          <w:szCs w:val="32"/>
          <w:vertAlign w:val="superscript"/>
        </w:rPr>
        <w:t>th</w:t>
      </w:r>
      <w:r w:rsidR="002A5237" w:rsidRPr="005D1C54"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 201</w:t>
      </w:r>
      <w:r w:rsidR="00DA2D6F">
        <w:rPr>
          <w:rFonts w:cs="Helvetica"/>
          <w:b/>
          <w:bCs/>
          <w:color w:val="3A4042" w:themeColor="accent6" w:themeShade="80"/>
          <w:sz w:val="32"/>
          <w:szCs w:val="32"/>
        </w:rPr>
        <w:t>8</w:t>
      </w:r>
    </w:p>
    <w:p w14:paraId="66AA889C" w14:textId="03FF9C71" w:rsidR="002A5237" w:rsidRPr="005D1C54" w:rsidRDefault="005D1C54" w:rsidP="002A5237">
      <w:pPr>
        <w:jc w:val="right"/>
        <w:rPr>
          <w:rFonts w:cs="Helvetica"/>
          <w:bCs/>
          <w:i/>
          <w:color w:val="3A4042" w:themeColor="accent6" w:themeShade="80"/>
        </w:rPr>
      </w:pPr>
      <w:r w:rsidRPr="005D1C54">
        <w:rPr>
          <w:rFonts w:cs="Helvetica"/>
          <w:bCs/>
          <w:i/>
          <w:color w:val="3A4042" w:themeColor="accent6" w:themeShade="80"/>
        </w:rPr>
        <w:t>Maison de l’Amérique Latine</w:t>
      </w:r>
      <w:r w:rsidR="002A5237" w:rsidRPr="005D1C54">
        <w:rPr>
          <w:rFonts w:cs="Helvetica"/>
          <w:bCs/>
          <w:i/>
          <w:color w:val="3A4042" w:themeColor="accent6" w:themeShade="80"/>
        </w:rPr>
        <w:t>, Paris</w:t>
      </w:r>
    </w:p>
    <w:p w14:paraId="49A023E7" w14:textId="2ABD4366" w:rsidR="002A5237" w:rsidRPr="00B8224E" w:rsidRDefault="00B8224E" w:rsidP="00B8224E">
      <w:pPr>
        <w:rPr>
          <w:rFonts w:cs="Helvetica"/>
          <w:bCs/>
          <w:color w:val="2C395D" w:themeColor="accent1" w:themeShade="80"/>
        </w:rPr>
      </w:pPr>
      <w:r>
        <w:rPr>
          <w:rFonts w:cs="Helvetica"/>
          <w:bCs/>
          <w:noProof/>
          <w:color w:val="2C395D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7B78" wp14:editId="453E8690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19775" cy="8890"/>
                <wp:effectExtent l="38100" t="38100" r="66675" b="1054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.2pt" to="45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" strokecolor="#e68422 [3206]" strokeweight="4pt">
                <v:shadow on="t" color="black" opacity="22937f" origin=",.5" offset="0,.63889mm"/>
              </v:line>
            </w:pict>
          </mc:Fallback>
        </mc:AlternateContent>
      </w:r>
    </w:p>
    <w:p w14:paraId="2B098CA5" w14:textId="0FFD7B73" w:rsidR="002A5237" w:rsidRPr="00B8224E" w:rsidRDefault="0033606D" w:rsidP="002A5237">
      <w:pPr>
        <w:rPr>
          <w:rFonts w:cs="Helvetica"/>
          <w:bCs/>
        </w:rPr>
      </w:pPr>
      <w:r>
        <w:rPr>
          <w:rFonts w:cs="Helvetica"/>
          <w:bCs/>
        </w:rPr>
        <w:t xml:space="preserve">If </w:t>
      </w:r>
      <w:proofErr w:type="spellStart"/>
      <w:r>
        <w:rPr>
          <w:rFonts w:cs="Helvetica"/>
          <w:bCs/>
        </w:rPr>
        <w:t>you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wish</w:t>
      </w:r>
      <w:proofErr w:type="spellEnd"/>
      <w:r>
        <w:rPr>
          <w:rFonts w:cs="Helvetica"/>
          <w:bCs/>
        </w:rPr>
        <w:t xml:space="preserve"> to </w:t>
      </w:r>
      <w:proofErr w:type="spellStart"/>
      <w:r>
        <w:rPr>
          <w:rFonts w:cs="Helvetica"/>
          <w:bCs/>
        </w:rPr>
        <w:t>participate</w:t>
      </w:r>
      <w:proofErr w:type="spellEnd"/>
      <w:r>
        <w:rPr>
          <w:rFonts w:cs="Helvetica"/>
          <w:bCs/>
        </w:rPr>
        <w:t xml:space="preserve"> to </w:t>
      </w:r>
      <w:r w:rsidR="00BB3160">
        <w:rPr>
          <w:rFonts w:cs="Helvetica"/>
          <w:bCs/>
        </w:rPr>
        <w:t>CRYOSTEM HTC Day</w:t>
      </w:r>
      <w:r>
        <w:rPr>
          <w:rFonts w:cs="Helvetica"/>
          <w:bCs/>
        </w:rPr>
        <w:t xml:space="preserve"> on May </w:t>
      </w:r>
      <w:r w:rsidR="00BB3160">
        <w:rPr>
          <w:rFonts w:cs="Helvetica"/>
          <w:bCs/>
        </w:rPr>
        <w:t>30</w:t>
      </w:r>
      <w:r w:rsidRPr="0033606D">
        <w:rPr>
          <w:rFonts w:cs="Helvetica"/>
          <w:bCs/>
          <w:vertAlign w:val="superscript"/>
        </w:rPr>
        <w:t>th</w:t>
      </w:r>
      <w:r w:rsidR="00BB3160">
        <w:rPr>
          <w:rFonts w:cs="Helvetica"/>
          <w:bCs/>
        </w:rPr>
        <w:t xml:space="preserve"> 2018</w:t>
      </w:r>
      <w:r>
        <w:rPr>
          <w:rFonts w:cs="Helvetica"/>
          <w:bCs/>
        </w:rPr>
        <w:t xml:space="preserve">, </w:t>
      </w:r>
      <w:proofErr w:type="spellStart"/>
      <w:r>
        <w:rPr>
          <w:rFonts w:cs="Helvetica"/>
          <w:bCs/>
        </w:rPr>
        <w:t>please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fill</w:t>
      </w:r>
      <w:proofErr w:type="spellEnd"/>
      <w:r>
        <w:rPr>
          <w:rFonts w:cs="Helvetica"/>
          <w:bCs/>
        </w:rPr>
        <w:t xml:space="preserve"> out </w:t>
      </w:r>
      <w:proofErr w:type="spellStart"/>
      <w:r w:rsidR="00BB3160">
        <w:rPr>
          <w:rFonts w:cs="Helvetica"/>
          <w:bCs/>
        </w:rPr>
        <w:t>this</w:t>
      </w:r>
      <w:proofErr w:type="spellEnd"/>
      <w:r w:rsidR="00BB3160">
        <w:rPr>
          <w:rFonts w:cs="Helvetica"/>
          <w:bCs/>
        </w:rPr>
        <w:t xml:space="preserve"> registration </w:t>
      </w:r>
      <w:proofErr w:type="spellStart"/>
      <w:r w:rsidR="00BB3160">
        <w:rPr>
          <w:rFonts w:cs="Helvetica"/>
          <w:bCs/>
        </w:rPr>
        <w:t>form</w:t>
      </w:r>
      <w:proofErr w:type="spellEnd"/>
      <w:r w:rsidR="00BB3160">
        <w:rPr>
          <w:rFonts w:cs="Helvetica"/>
          <w:bCs/>
        </w:rPr>
        <w:t xml:space="preserve"> and </w:t>
      </w:r>
      <w:proofErr w:type="spellStart"/>
      <w:r w:rsidR="00BB3160">
        <w:rPr>
          <w:rFonts w:cs="Helvetica"/>
          <w:bCs/>
        </w:rPr>
        <w:t>send</w:t>
      </w:r>
      <w:proofErr w:type="spellEnd"/>
      <w:r w:rsidR="00BB3160">
        <w:rPr>
          <w:rFonts w:cs="Helvetica"/>
          <w:bCs/>
        </w:rPr>
        <w:t xml:space="preserve"> </w:t>
      </w:r>
      <w:proofErr w:type="spellStart"/>
      <w:r w:rsidR="00BB3160">
        <w:rPr>
          <w:rFonts w:cs="Helvetica"/>
          <w:bCs/>
        </w:rPr>
        <w:t>it</w:t>
      </w:r>
      <w:proofErr w:type="spellEnd"/>
      <w:r w:rsidR="00BB3160">
        <w:rPr>
          <w:rFonts w:cs="Helvetica"/>
          <w:bCs/>
        </w:rPr>
        <w:t xml:space="preserve"> by e-mail to</w:t>
      </w:r>
      <w:r>
        <w:rPr>
          <w:rFonts w:cs="Helvetica"/>
          <w:bCs/>
        </w:rPr>
        <w:t xml:space="preserve"> :</w:t>
      </w:r>
    </w:p>
    <w:p w14:paraId="4DA03B50" w14:textId="689CF9B5" w:rsidR="002A5237" w:rsidRPr="00B8224E" w:rsidRDefault="002A5237" w:rsidP="004D2A40">
      <w:pPr>
        <w:spacing w:after="0"/>
        <w:jc w:val="center"/>
        <w:rPr>
          <w:rFonts w:cs="Helvetica"/>
          <w:bCs/>
        </w:rPr>
      </w:pPr>
      <w:r w:rsidRPr="00B8224E">
        <w:rPr>
          <w:rFonts w:cs="Helvetica"/>
          <w:bCs/>
        </w:rPr>
        <w:t>emilie.robert@cryostem.org</w:t>
      </w:r>
    </w:p>
    <w:p w14:paraId="56464951" w14:textId="77777777" w:rsidR="002A5237" w:rsidRPr="00B8224E" w:rsidRDefault="002A5237" w:rsidP="004D2A40">
      <w:pPr>
        <w:ind w:right="252"/>
        <w:rPr>
          <w:rFonts w:cs="Helvetica"/>
          <w:iCs/>
        </w:rPr>
      </w:pPr>
    </w:p>
    <w:p w14:paraId="61777F57" w14:textId="46C7E178" w:rsidR="002A5237" w:rsidRPr="0078369F" w:rsidRDefault="0033606D" w:rsidP="002A5237">
      <w:pPr>
        <w:ind w:right="252"/>
        <w:rPr>
          <w:rFonts w:cs="Helvetica"/>
          <w:b/>
          <w:iCs/>
        </w:rPr>
      </w:pPr>
      <w:r>
        <w:rPr>
          <w:rFonts w:cs="Helvetica"/>
          <w:b/>
          <w:iCs/>
        </w:rPr>
        <w:t>Last Name</w:t>
      </w:r>
      <w:r w:rsidR="002A5237" w:rsidRPr="0078369F">
        <w:rPr>
          <w:rFonts w:cs="Helvetica"/>
          <w:b/>
          <w:iCs/>
        </w:rPr>
        <w:t> :</w:t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>
        <w:rPr>
          <w:rFonts w:cs="Helvetica"/>
          <w:b/>
          <w:iCs/>
        </w:rPr>
        <w:t>First Name</w:t>
      </w:r>
      <w:r w:rsidR="002A5237" w:rsidRPr="0078369F">
        <w:rPr>
          <w:rFonts w:cs="Helvetica"/>
          <w:b/>
          <w:iCs/>
        </w:rPr>
        <w:t xml:space="preserve"> : </w:t>
      </w:r>
    </w:p>
    <w:p w14:paraId="405D216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4FD7E687" w14:textId="10F70618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 xml:space="preserve">Fonction : </w:t>
      </w:r>
    </w:p>
    <w:p w14:paraId="28B3AF06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234D4C9C" w14:textId="3FFB0A5E" w:rsidR="002A5237" w:rsidRPr="0078369F" w:rsidRDefault="002A5237" w:rsidP="002A5237">
      <w:pPr>
        <w:ind w:right="252"/>
        <w:rPr>
          <w:rFonts w:cs="Helvetica"/>
          <w:b/>
          <w:iCs/>
        </w:rPr>
      </w:pPr>
      <w:proofErr w:type="spellStart"/>
      <w:r w:rsidRPr="0078369F">
        <w:rPr>
          <w:rFonts w:cs="Helvetica"/>
          <w:b/>
          <w:iCs/>
        </w:rPr>
        <w:t>Laborat</w:t>
      </w:r>
      <w:r w:rsidR="0033606D">
        <w:rPr>
          <w:rFonts w:cs="Helvetica"/>
          <w:b/>
          <w:iCs/>
        </w:rPr>
        <w:t>ory</w:t>
      </w:r>
      <w:proofErr w:type="spellEnd"/>
      <w:r w:rsidR="0033606D">
        <w:rPr>
          <w:rFonts w:cs="Helvetica"/>
          <w:b/>
          <w:iCs/>
        </w:rPr>
        <w:t xml:space="preserve"> or Institution</w:t>
      </w:r>
      <w:r w:rsidRPr="0078369F">
        <w:rPr>
          <w:rFonts w:cs="Helvetica"/>
          <w:b/>
          <w:iCs/>
        </w:rPr>
        <w:t>:</w:t>
      </w:r>
      <w:r w:rsidRPr="0078369F">
        <w:rPr>
          <w:rFonts w:cs="Helvetica"/>
          <w:b/>
          <w:iCs/>
        </w:rPr>
        <w:tab/>
      </w:r>
    </w:p>
    <w:p w14:paraId="2AB7C95B" w14:textId="77777777" w:rsidR="004D2A40" w:rsidRPr="0078369F" w:rsidRDefault="004D2A40" w:rsidP="002A5237">
      <w:pPr>
        <w:ind w:right="252"/>
        <w:rPr>
          <w:rFonts w:cs="Helvetica"/>
          <w:b/>
          <w:iCs/>
        </w:rPr>
      </w:pPr>
    </w:p>
    <w:p w14:paraId="6780BADC" w14:textId="2376BED2" w:rsidR="002A5237" w:rsidRPr="0078369F" w:rsidRDefault="0033606D" w:rsidP="002A5237">
      <w:pPr>
        <w:ind w:right="252"/>
        <w:rPr>
          <w:rFonts w:cs="Helvetica"/>
          <w:b/>
          <w:iCs/>
        </w:rPr>
      </w:pPr>
      <w:proofErr w:type="spellStart"/>
      <w:r>
        <w:rPr>
          <w:rFonts w:cs="Helvetica"/>
          <w:b/>
          <w:iCs/>
        </w:rPr>
        <w:t>Address</w:t>
      </w:r>
      <w:proofErr w:type="spellEnd"/>
      <w:r w:rsidR="002A5237" w:rsidRPr="0078369F">
        <w:rPr>
          <w:rFonts w:cs="Helvetica"/>
          <w:b/>
          <w:iCs/>
        </w:rPr>
        <w:t> :</w:t>
      </w:r>
      <w:r w:rsidR="002A5237" w:rsidRPr="0078369F">
        <w:rPr>
          <w:rFonts w:cs="Helvetica"/>
          <w:b/>
          <w:iCs/>
        </w:rPr>
        <w:tab/>
      </w:r>
    </w:p>
    <w:p w14:paraId="508D80F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5F9A0F13" w14:textId="09A845DB" w:rsidR="002A5237" w:rsidRPr="0078369F" w:rsidRDefault="0033606D" w:rsidP="002A5237">
      <w:pPr>
        <w:ind w:right="252"/>
        <w:rPr>
          <w:rFonts w:cs="Helvetica"/>
          <w:b/>
          <w:iCs/>
        </w:rPr>
      </w:pPr>
      <w:r>
        <w:rPr>
          <w:rFonts w:cs="Helvetica"/>
          <w:b/>
          <w:iCs/>
        </w:rPr>
        <w:t>Phone</w:t>
      </w:r>
      <w:r w:rsidR="002A5237" w:rsidRPr="0078369F">
        <w:rPr>
          <w:rFonts w:cs="Helvetica"/>
          <w:b/>
          <w:iCs/>
        </w:rPr>
        <w:t> :</w:t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 w:rsidR="002A5237" w:rsidRPr="0078369F">
        <w:rPr>
          <w:rFonts w:cs="Helvetica"/>
          <w:b/>
          <w:iCs/>
        </w:rPr>
        <w:tab/>
      </w:r>
      <w:r>
        <w:rPr>
          <w:rFonts w:cs="Helvetica"/>
          <w:b/>
          <w:iCs/>
        </w:rPr>
        <w:t>E-m</w:t>
      </w:r>
      <w:r w:rsidR="002A5237" w:rsidRPr="0078369F">
        <w:rPr>
          <w:rFonts w:cs="Helvetica"/>
          <w:b/>
          <w:iCs/>
        </w:rPr>
        <w:t xml:space="preserve">ail : </w:t>
      </w:r>
    </w:p>
    <w:p w14:paraId="01CE4FCF" w14:textId="77777777" w:rsidR="002A5237" w:rsidRPr="00B8224E" w:rsidRDefault="002A5237" w:rsidP="002A5237">
      <w:pPr>
        <w:ind w:right="252"/>
        <w:rPr>
          <w:rFonts w:cs="Helvetica"/>
          <w:iCs/>
        </w:rPr>
      </w:pPr>
    </w:p>
    <w:p w14:paraId="62D8720B" w14:textId="0080BF2D" w:rsidR="002A5237" w:rsidRPr="00B8224E" w:rsidRDefault="0033606D" w:rsidP="002A5237">
      <w:pPr>
        <w:ind w:right="252"/>
        <w:rPr>
          <w:rFonts w:cs="Helvetica"/>
          <w:iCs/>
        </w:rPr>
      </w:pPr>
      <w:proofErr w:type="spellStart"/>
      <w:r>
        <w:rPr>
          <w:rFonts w:cs="Helvetica"/>
          <w:iCs/>
        </w:rPr>
        <w:t>Would</w:t>
      </w:r>
      <w:proofErr w:type="spellEnd"/>
      <w:r>
        <w:rPr>
          <w:rFonts w:cs="Helvetica"/>
          <w:iCs/>
        </w:rPr>
        <w:t xml:space="preserve"> </w:t>
      </w:r>
      <w:proofErr w:type="spellStart"/>
      <w:r>
        <w:rPr>
          <w:rFonts w:cs="Helvetica"/>
          <w:iCs/>
        </w:rPr>
        <w:t>you</w:t>
      </w:r>
      <w:proofErr w:type="spellEnd"/>
      <w:r>
        <w:rPr>
          <w:rFonts w:cs="Helvetica"/>
          <w:iCs/>
        </w:rPr>
        <w:t xml:space="preserve"> </w:t>
      </w:r>
      <w:proofErr w:type="spellStart"/>
      <w:r>
        <w:rPr>
          <w:rFonts w:cs="Helvetica"/>
          <w:iCs/>
        </w:rPr>
        <w:t>be</w:t>
      </w:r>
      <w:proofErr w:type="spellEnd"/>
      <w:r>
        <w:rPr>
          <w:rFonts w:cs="Helvetica"/>
          <w:iCs/>
        </w:rPr>
        <w:t xml:space="preserve"> </w:t>
      </w:r>
      <w:proofErr w:type="spellStart"/>
      <w:r>
        <w:rPr>
          <w:rFonts w:cs="Helvetica"/>
          <w:iCs/>
        </w:rPr>
        <w:t>attending</w:t>
      </w:r>
      <w:proofErr w:type="spellEnd"/>
      <w:r>
        <w:rPr>
          <w:rFonts w:cs="Helvetica"/>
          <w:iCs/>
        </w:rPr>
        <w:t xml:space="preserve"> the lunch break</w:t>
      </w:r>
      <w:r w:rsidR="002A5237" w:rsidRPr="00B8224E">
        <w:rPr>
          <w:rFonts w:cs="Helvetica"/>
          <w:iCs/>
        </w:rPr>
        <w:t> ? </w:t>
      </w:r>
    </w:p>
    <w:p w14:paraId="249BF288" w14:textId="77777777" w:rsidR="002A5237" w:rsidRPr="00B8224E" w:rsidRDefault="002A5237" w:rsidP="002A5237">
      <w:pPr>
        <w:ind w:right="252"/>
        <w:rPr>
          <w:rFonts w:cs="Helvetica"/>
          <w:b/>
          <w:iCs/>
        </w:rPr>
      </w:pPr>
      <w:r w:rsidRPr="00B8224E">
        <w:rPr>
          <w:rFonts w:cs="Helvetica"/>
          <w:b/>
          <w:iCs/>
        </w:rPr>
        <w:tab/>
      </w:r>
    </w:p>
    <w:p w14:paraId="269817A1" w14:textId="7567A29F" w:rsidR="002A5237" w:rsidRPr="0033606D" w:rsidRDefault="0033606D" w:rsidP="0033606D">
      <w:pPr>
        <w:ind w:right="252"/>
        <w:jc w:val="center"/>
        <w:rPr>
          <w:rFonts w:cs="Helvetica"/>
          <w:iCs/>
        </w:rPr>
      </w:pPr>
      <w:proofErr w:type="spellStart"/>
      <w:r>
        <w:rPr>
          <w:rFonts w:cs="Helvetica"/>
          <w:iCs/>
        </w:rPr>
        <w:t>Yes</w:t>
      </w:r>
      <w:proofErr w:type="spellEnd"/>
      <w:r w:rsidR="002A5237"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  <w:r w:rsidR="00085B8E">
        <w:rPr>
          <w:rFonts w:cs="Helvetica"/>
          <w:iCs/>
        </w:rPr>
        <w:tab/>
      </w:r>
      <w:r w:rsidR="00784B78">
        <w:rPr>
          <w:rFonts w:cs="Helvetica"/>
          <w:iCs/>
        </w:rPr>
        <w:tab/>
      </w:r>
      <w:r>
        <w:rPr>
          <w:rFonts w:cs="Helvetica"/>
          <w:iCs/>
        </w:rPr>
        <w:t>No</w:t>
      </w:r>
      <w:r w:rsidR="002A5237"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</w:p>
    <w:p w14:paraId="0A759B09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5CC96659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35683DC3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7B162067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1AE602F6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050C4E4B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44244C31" w14:textId="77777777" w:rsidR="00BB3160" w:rsidRDefault="00BB3160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</w:p>
    <w:p w14:paraId="4C8234F5" w14:textId="4599469F" w:rsidR="002A5237" w:rsidRPr="004D2A40" w:rsidRDefault="0033606D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  <w:r>
        <w:rPr>
          <w:rFonts w:cs="Helvetica"/>
          <w:bCs/>
          <w:sz w:val="16"/>
          <w:szCs w:val="16"/>
        </w:rPr>
        <w:t xml:space="preserve">Registration </w:t>
      </w:r>
      <w:proofErr w:type="spellStart"/>
      <w:r>
        <w:rPr>
          <w:rFonts w:cs="Helvetica"/>
          <w:bCs/>
          <w:sz w:val="16"/>
          <w:szCs w:val="16"/>
        </w:rPr>
        <w:t>Form</w:t>
      </w:r>
      <w:proofErr w:type="spellEnd"/>
      <w:r>
        <w:rPr>
          <w:rFonts w:cs="Helvetica"/>
          <w:bCs/>
          <w:sz w:val="16"/>
          <w:szCs w:val="16"/>
        </w:rPr>
        <w:t xml:space="preserve"> </w:t>
      </w:r>
      <w:r w:rsidR="00BB3160">
        <w:rPr>
          <w:rFonts w:cs="Helvetica"/>
          <w:bCs/>
          <w:sz w:val="16"/>
          <w:szCs w:val="16"/>
        </w:rPr>
        <w:t>–</w:t>
      </w:r>
      <w:r>
        <w:rPr>
          <w:rFonts w:cs="Helvetica"/>
          <w:bCs/>
          <w:sz w:val="16"/>
          <w:szCs w:val="16"/>
        </w:rPr>
        <w:t xml:space="preserve"> </w:t>
      </w:r>
      <w:r w:rsidR="00BB3160">
        <w:rPr>
          <w:rFonts w:cs="Helvetica"/>
          <w:bCs/>
          <w:sz w:val="16"/>
          <w:szCs w:val="16"/>
        </w:rPr>
        <w:t>CRYOSTEM HTC Day</w:t>
      </w:r>
      <w:r w:rsidR="002A5237" w:rsidRPr="004D2A40">
        <w:rPr>
          <w:rFonts w:cs="Helvetica"/>
          <w:bCs/>
          <w:sz w:val="16"/>
          <w:szCs w:val="16"/>
        </w:rPr>
        <w:t xml:space="preserve"> </w:t>
      </w:r>
      <w:r w:rsidR="00BB3160">
        <w:rPr>
          <w:rFonts w:cs="Helvetica"/>
          <w:bCs/>
          <w:sz w:val="16"/>
          <w:szCs w:val="16"/>
        </w:rPr>
        <w:t>2018/05/30</w:t>
      </w:r>
    </w:p>
    <w:p w14:paraId="30E46D66" w14:textId="77777777" w:rsidR="002A5237" w:rsidRPr="00B8224E" w:rsidRDefault="002A5237" w:rsidP="003B09E0">
      <w:pPr>
        <w:rPr>
          <w:rFonts w:cs="Helvetica"/>
        </w:rPr>
      </w:pPr>
    </w:p>
    <w:sectPr w:rsidR="002A5237" w:rsidRPr="00B8224E" w:rsidSect="00234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1"/>
      <w:pgMar w:top="-1560" w:right="1134" w:bottom="1134" w:left="1701" w:header="425" w:footer="6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A424" w14:textId="77777777" w:rsidR="00BD4532" w:rsidRDefault="00BD4532" w:rsidP="002B598A">
      <w:r>
        <w:separator/>
      </w:r>
    </w:p>
  </w:endnote>
  <w:endnote w:type="continuationSeparator" w:id="0">
    <w:p w14:paraId="71254EF5" w14:textId="77777777" w:rsidR="00BD4532" w:rsidRDefault="00BD4532" w:rsidP="002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83F5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AF3494" w14:textId="77777777" w:rsidR="00BD4532" w:rsidRDefault="00BD4532" w:rsidP="00F47B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9EE1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A2D6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D6F0549" w14:textId="77777777" w:rsidR="00BD4532" w:rsidRPr="006466A6" w:rsidRDefault="00BD4532" w:rsidP="00F47B98">
    <w:pPr>
      <w:pStyle w:val="Pieddepage"/>
      <w:spacing w:before="120" w:after="0" w:line="240" w:lineRule="auto"/>
      <w:ind w:right="360"/>
      <w:jc w:val="right"/>
      <w:rPr>
        <w:color w:val="0F585C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5148" w14:textId="77777777" w:rsidR="00BD4532" w:rsidRPr="00387961" w:rsidRDefault="00BD4532" w:rsidP="00387961">
    <w:pPr>
      <w:pStyle w:val="Pieddepage"/>
      <w:tabs>
        <w:tab w:val="clear" w:pos="4320"/>
        <w:tab w:val="clear" w:pos="8640"/>
      </w:tabs>
      <w:ind w:right="85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0DBD" w14:textId="77777777" w:rsidR="00BD4532" w:rsidRDefault="00BD4532" w:rsidP="002B598A">
      <w:r>
        <w:separator/>
      </w:r>
    </w:p>
  </w:footnote>
  <w:footnote w:type="continuationSeparator" w:id="0">
    <w:p w14:paraId="731790A7" w14:textId="77777777" w:rsidR="00BD4532" w:rsidRDefault="00BD4532" w:rsidP="002B5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5AC2" w14:textId="77777777" w:rsidR="00BD4532" w:rsidRDefault="00BD4532" w:rsidP="0023465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CEC581" w14:textId="77777777" w:rsidR="00BD4532" w:rsidRDefault="00BD4532" w:rsidP="00F47B9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BC08" w14:textId="77777777" w:rsidR="00BD4532" w:rsidRDefault="00BD4532" w:rsidP="00F47B98">
    <w:pPr>
      <w:pStyle w:val="En-tte"/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8F809E" wp14:editId="4C463432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A4_Fond de lettre_Cryostem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5E3" w14:textId="77777777" w:rsidR="00BD4532" w:rsidRDefault="00BD4532" w:rsidP="002B598A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4D3350" wp14:editId="78B65309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_A4_Fond de lettre_Cryostem_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CBA3F" w14:textId="77777777" w:rsidR="00BD4532" w:rsidRDefault="00BD4532" w:rsidP="002B598A">
    <w:pPr>
      <w:pStyle w:val="En-tte"/>
    </w:pPr>
  </w:p>
  <w:p w14:paraId="6BE1F959" w14:textId="77777777" w:rsidR="00BD4532" w:rsidRDefault="00BD4532" w:rsidP="002B598A">
    <w:pPr>
      <w:pStyle w:val="En-tte"/>
    </w:pPr>
  </w:p>
  <w:p w14:paraId="5727ABD7" w14:textId="77777777" w:rsidR="00BD4532" w:rsidRDefault="00BD4532" w:rsidP="002B598A">
    <w:pPr>
      <w:pStyle w:val="En-tte"/>
    </w:pPr>
  </w:p>
  <w:p w14:paraId="27F82F26" w14:textId="77777777" w:rsidR="00BD4532" w:rsidRDefault="00BD4532" w:rsidP="002B598A">
    <w:pPr>
      <w:pStyle w:val="En-tte"/>
    </w:pPr>
  </w:p>
  <w:p w14:paraId="773588B0" w14:textId="77777777" w:rsidR="00BD4532" w:rsidRDefault="00BD4532" w:rsidP="002B598A">
    <w:pPr>
      <w:pStyle w:val="En-tte"/>
    </w:pPr>
  </w:p>
  <w:p w14:paraId="5BC9B781" w14:textId="77777777" w:rsidR="00BD4532" w:rsidRDefault="00BD4532" w:rsidP="002B598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2D6E1F24"/>
    <w:multiLevelType w:val="hybridMultilevel"/>
    <w:tmpl w:val="27346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61D"/>
    <w:multiLevelType w:val="hybridMultilevel"/>
    <w:tmpl w:val="E150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3DC"/>
    <w:multiLevelType w:val="hybridMultilevel"/>
    <w:tmpl w:val="6D0CCE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50F0A"/>
    <w:rsid w:val="00057117"/>
    <w:rsid w:val="00085B8E"/>
    <w:rsid w:val="00184EA5"/>
    <w:rsid w:val="001C4537"/>
    <w:rsid w:val="001F2384"/>
    <w:rsid w:val="00234654"/>
    <w:rsid w:val="002A5237"/>
    <w:rsid w:val="002B598A"/>
    <w:rsid w:val="002D1C37"/>
    <w:rsid w:val="002F64AE"/>
    <w:rsid w:val="0033606D"/>
    <w:rsid w:val="00387961"/>
    <w:rsid w:val="003B09E0"/>
    <w:rsid w:val="003E4E82"/>
    <w:rsid w:val="00423E8F"/>
    <w:rsid w:val="004264C1"/>
    <w:rsid w:val="0043729C"/>
    <w:rsid w:val="00444581"/>
    <w:rsid w:val="004B57D5"/>
    <w:rsid w:val="004C3184"/>
    <w:rsid w:val="004D0956"/>
    <w:rsid w:val="004D2A40"/>
    <w:rsid w:val="004D46A3"/>
    <w:rsid w:val="0050374C"/>
    <w:rsid w:val="00530A79"/>
    <w:rsid w:val="00581760"/>
    <w:rsid w:val="00591C59"/>
    <w:rsid w:val="005A6028"/>
    <w:rsid w:val="005B4797"/>
    <w:rsid w:val="005D1C54"/>
    <w:rsid w:val="005E15AE"/>
    <w:rsid w:val="005F1AD7"/>
    <w:rsid w:val="00604D42"/>
    <w:rsid w:val="00633E62"/>
    <w:rsid w:val="006466A6"/>
    <w:rsid w:val="0076665C"/>
    <w:rsid w:val="00771570"/>
    <w:rsid w:val="0078369F"/>
    <w:rsid w:val="00784B78"/>
    <w:rsid w:val="008169AD"/>
    <w:rsid w:val="008210A1"/>
    <w:rsid w:val="00825195"/>
    <w:rsid w:val="00900FC2"/>
    <w:rsid w:val="00925A14"/>
    <w:rsid w:val="00934FAA"/>
    <w:rsid w:val="00A83F6D"/>
    <w:rsid w:val="00AE2166"/>
    <w:rsid w:val="00B03CED"/>
    <w:rsid w:val="00B23F8C"/>
    <w:rsid w:val="00B63C5F"/>
    <w:rsid w:val="00B8224E"/>
    <w:rsid w:val="00BB3160"/>
    <w:rsid w:val="00BD4532"/>
    <w:rsid w:val="00BE07F0"/>
    <w:rsid w:val="00C10993"/>
    <w:rsid w:val="00C216D8"/>
    <w:rsid w:val="00C25A80"/>
    <w:rsid w:val="00C940C4"/>
    <w:rsid w:val="00CB7CF1"/>
    <w:rsid w:val="00CF0B44"/>
    <w:rsid w:val="00D447F8"/>
    <w:rsid w:val="00DA2D6F"/>
    <w:rsid w:val="00EE1FEB"/>
    <w:rsid w:val="00F47B98"/>
    <w:rsid w:val="00FC358D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E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Forteaccentuation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politesse">
    <w:name w:val="Closing"/>
    <w:basedOn w:val="Normal"/>
    <w:link w:val="FormulepolitesseCar"/>
    <w:uiPriority w:val="5"/>
    <w:unhideWhenUsed/>
    <w:pPr>
      <w:spacing w:before="480" w:after="960"/>
      <w:contextualSpacing/>
    </w:pPr>
  </w:style>
  <w:style w:type="character" w:customStyle="1" w:styleId="FormulepolitesseCar">
    <w:name w:val="Formule politesse Car"/>
    <w:basedOn w:val="Policepardfaut"/>
    <w:link w:val="Formul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Forteaccentuation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politesse">
    <w:name w:val="Closing"/>
    <w:basedOn w:val="Normal"/>
    <w:link w:val="FormulepolitesseCar"/>
    <w:uiPriority w:val="5"/>
    <w:unhideWhenUsed/>
    <w:pPr>
      <w:spacing w:before="480" w:after="960"/>
      <w:contextualSpacing/>
    </w:pPr>
  </w:style>
  <w:style w:type="character" w:customStyle="1" w:styleId="FormulepolitesseCar">
    <w:name w:val="Formule politesse Car"/>
    <w:basedOn w:val="Policepardfaut"/>
    <w:link w:val="Formul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\Documents\Cryostem\mod&#232;lesCRYOSTEM\Rev%20ATCG\lettre%20CRYOSTEM%2016101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7C22A1-003D-4D8B-A547-2D6176ED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C940AA44-663C-E646-82D6-942EF86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\Users\Celine\Documents\Cryostem\modèlesCRYOSTEM\Rev ATCG\lettre CRYOSTEM 161012.dotx</Template>
  <TotalTime>0</TotalTime>
  <Pages>1</Pages>
  <Words>85</Words>
  <Characters>472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Paoli-Calmettes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Jean-Mehdi Grangeon</cp:lastModifiedBy>
  <cp:revision>2</cp:revision>
  <cp:lastPrinted>2017-03-02T11:10:00Z</cp:lastPrinted>
  <dcterms:created xsi:type="dcterms:W3CDTF">2018-04-17T07:41:00Z</dcterms:created>
  <dcterms:modified xsi:type="dcterms:W3CDTF">2018-04-17T07:41:00Z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